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5827B1" w:rsidRDefault="00A83111" w:rsidP="00A83111">
      <w:pPr>
        <w:pStyle w:val="Tekstpodstawowy2"/>
        <w:ind w:firstLine="708"/>
        <w:rPr>
          <w:rFonts w:ascii="Liberation Serif" w:hAnsi="Liberation Serif" w:cs="Arial"/>
          <w:sz w:val="24"/>
        </w:rPr>
      </w:pP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Pr="005827B1">
        <w:rPr>
          <w:rFonts w:ascii="Liberation Serif" w:hAnsi="Liberation Serif" w:cs="Arial"/>
          <w:sz w:val="24"/>
        </w:rPr>
        <w:tab/>
      </w:r>
      <w:r w:rsidR="00630674" w:rsidRPr="005827B1">
        <w:rPr>
          <w:rFonts w:ascii="Liberation Serif" w:hAnsi="Liberation Serif" w:cs="Arial"/>
          <w:sz w:val="24"/>
        </w:rPr>
        <w:t xml:space="preserve">Jelenia Góra, </w:t>
      </w:r>
      <w:r w:rsidR="00555B1D" w:rsidRPr="005827B1">
        <w:rPr>
          <w:rFonts w:ascii="Liberation Serif" w:hAnsi="Liberation Serif" w:cs="Arial"/>
          <w:sz w:val="24"/>
        </w:rPr>
        <w:t>2016-05-12</w:t>
      </w:r>
    </w:p>
    <w:p w:rsidR="00A83111" w:rsidRPr="00611F82" w:rsidRDefault="00630674" w:rsidP="00A83111">
      <w:pPr>
        <w:pStyle w:val="Tekstpodstawowy2"/>
        <w:tabs>
          <w:tab w:val="right" w:pos="9072"/>
        </w:tabs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BRP.0012.</w:t>
      </w:r>
      <w:r w:rsidR="00417854" w:rsidRPr="00611F82">
        <w:rPr>
          <w:rFonts w:ascii="Liberation Serif" w:hAnsi="Liberation Serif" w:cs="Arial"/>
          <w:sz w:val="24"/>
        </w:rPr>
        <w:t>21</w:t>
      </w:r>
      <w:r w:rsidR="00F17D4D" w:rsidRPr="00611F82">
        <w:rPr>
          <w:rFonts w:ascii="Liberation Serif" w:hAnsi="Liberation Serif" w:cs="Arial"/>
          <w:sz w:val="24"/>
        </w:rPr>
        <w:t>.2016</w:t>
      </w:r>
      <w:r w:rsidR="00A83111" w:rsidRPr="00611F82">
        <w:rPr>
          <w:rFonts w:ascii="Liberation Serif" w:hAnsi="Liberation Serif" w:cs="Arial"/>
          <w:sz w:val="24"/>
        </w:rPr>
        <w:tab/>
      </w:r>
    </w:p>
    <w:p w:rsidR="003C0163" w:rsidRPr="00611F82" w:rsidRDefault="003C0163" w:rsidP="00A83111">
      <w:pPr>
        <w:pStyle w:val="Tekstpodstawowy2"/>
        <w:ind w:left="4956"/>
        <w:rPr>
          <w:rFonts w:ascii="Liberation Serif" w:hAnsi="Liberation Serif" w:cs="Arial"/>
          <w:b/>
          <w:sz w:val="24"/>
        </w:rPr>
      </w:pPr>
    </w:p>
    <w:p w:rsidR="00A83111" w:rsidRPr="00611F82" w:rsidRDefault="00A83111" w:rsidP="00A83111">
      <w:pPr>
        <w:pStyle w:val="Tekstpodstawowy2"/>
        <w:ind w:left="4956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>Szanowni Państwo,</w:t>
      </w:r>
    </w:p>
    <w:p w:rsidR="00A83111" w:rsidRPr="00611F82" w:rsidRDefault="00A83111" w:rsidP="00A83111">
      <w:pPr>
        <w:pStyle w:val="Tekstpodstawowy2"/>
        <w:ind w:left="4956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>Członkowie</w:t>
      </w:r>
      <w:r w:rsidR="004C2D63" w:rsidRPr="00611F82">
        <w:rPr>
          <w:rFonts w:ascii="Liberation Serif" w:hAnsi="Liberation Serif" w:cs="Arial"/>
          <w:b/>
          <w:sz w:val="24"/>
        </w:rPr>
        <w:br/>
      </w:r>
      <w:r w:rsidRPr="00611F82">
        <w:rPr>
          <w:rFonts w:ascii="Liberation Serif" w:hAnsi="Liberation Serif" w:cs="Arial"/>
          <w:b/>
          <w:sz w:val="24"/>
        </w:rPr>
        <w:t>Komisji Rewizyjnej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sz w:val="24"/>
          <w:u w:val="single"/>
        </w:rPr>
      </w:pP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  <w:u w:val="single"/>
        </w:rPr>
        <w:t>wszyscy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sz w:val="24"/>
        </w:rPr>
      </w:pPr>
    </w:p>
    <w:p w:rsidR="003C0163" w:rsidRPr="00611F82" w:rsidRDefault="00A83111" w:rsidP="00A83111">
      <w:pPr>
        <w:pStyle w:val="Tekstpodstawowy2"/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  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       </w:t>
      </w:r>
      <w:r w:rsidR="003C0163" w:rsidRPr="00611F82">
        <w:rPr>
          <w:rFonts w:ascii="Liberation Serif" w:hAnsi="Liberation Serif" w:cs="Arial"/>
          <w:sz w:val="24"/>
        </w:rPr>
        <w:t>Na podstawie</w:t>
      </w:r>
      <w:r w:rsidRPr="00611F82">
        <w:rPr>
          <w:rFonts w:ascii="Liberation Serif" w:hAnsi="Liberation Serif" w:cs="Arial"/>
          <w:sz w:val="24"/>
        </w:rPr>
        <w:t xml:space="preserve"> z art. 21 ust. 2 oraz art. 22 ust. 1 ustawy </w:t>
      </w:r>
      <w:r w:rsidR="00F17D4D" w:rsidRPr="00611F82">
        <w:rPr>
          <w:rFonts w:ascii="Liberation Serif" w:hAnsi="Liberation Serif" w:cs="Arial"/>
          <w:sz w:val="24"/>
        </w:rPr>
        <w:t xml:space="preserve">z dnia 5 czerwca 1998 r. </w:t>
      </w:r>
      <w:r w:rsidRPr="00611F82">
        <w:rPr>
          <w:rFonts w:ascii="Liberation Serif" w:hAnsi="Liberation Serif" w:cs="Arial"/>
          <w:sz w:val="24"/>
        </w:rPr>
        <w:t>o samorządzie powiatowym (</w:t>
      </w:r>
      <w:r w:rsidR="00F17D4D" w:rsidRPr="00611F82">
        <w:rPr>
          <w:rFonts w:ascii="Liberation Serif" w:hAnsi="Liberation Serif" w:cs="Arial"/>
          <w:sz w:val="24"/>
        </w:rPr>
        <w:t>Dz. U. z 2015</w:t>
      </w:r>
      <w:r w:rsidRPr="00611F82">
        <w:rPr>
          <w:rFonts w:ascii="Liberation Serif" w:hAnsi="Liberation Serif" w:cs="Arial"/>
          <w:sz w:val="24"/>
        </w:rPr>
        <w:t xml:space="preserve"> r. poz. </w:t>
      </w:r>
      <w:r w:rsidR="00F17D4D" w:rsidRPr="00611F82">
        <w:rPr>
          <w:rFonts w:ascii="Liberation Serif" w:hAnsi="Liberation Serif" w:cs="Arial"/>
          <w:sz w:val="24"/>
        </w:rPr>
        <w:t xml:space="preserve">1445 </w:t>
      </w:r>
      <w:r w:rsidR="0031298C" w:rsidRPr="00611F82">
        <w:rPr>
          <w:rFonts w:ascii="Liberation Serif" w:hAnsi="Liberation Serif" w:cs="Arial"/>
          <w:sz w:val="24"/>
        </w:rPr>
        <w:t>i 1890</w:t>
      </w:r>
      <w:r w:rsidRPr="00611F82">
        <w:rPr>
          <w:rFonts w:ascii="Liberation Serif" w:hAnsi="Liberation Serif" w:cs="Arial"/>
          <w:sz w:val="24"/>
        </w:rPr>
        <w:t xml:space="preserve">), uprzejmie proszę o przybycie </w:t>
      </w:r>
      <w:r w:rsidRPr="005827B1">
        <w:rPr>
          <w:rFonts w:ascii="Liberation Serif" w:hAnsi="Liberation Serif" w:cs="Arial"/>
          <w:sz w:val="24"/>
        </w:rPr>
        <w:t>na</w:t>
      </w:r>
      <w:r w:rsidR="00004B07" w:rsidRPr="005827B1">
        <w:rPr>
          <w:rFonts w:ascii="Liberation Serif" w:hAnsi="Liberation Serif" w:cs="Arial"/>
          <w:b/>
          <w:sz w:val="24"/>
        </w:rPr>
        <w:t xml:space="preserve"> </w:t>
      </w:r>
      <w:r w:rsidR="00417854" w:rsidRPr="005827B1">
        <w:rPr>
          <w:rFonts w:ascii="Liberation Serif" w:hAnsi="Liberation Serif" w:cs="Arial"/>
          <w:b/>
          <w:sz w:val="24"/>
        </w:rPr>
        <w:t>21</w:t>
      </w:r>
      <w:r w:rsidRPr="005827B1">
        <w:rPr>
          <w:rFonts w:ascii="Liberation Serif" w:hAnsi="Liberation Serif" w:cs="Arial"/>
          <w:sz w:val="24"/>
        </w:rPr>
        <w:t xml:space="preserve"> </w:t>
      </w:r>
      <w:r w:rsidRPr="005827B1">
        <w:rPr>
          <w:rFonts w:ascii="Liberation Serif" w:hAnsi="Liberation Serif" w:cs="Arial"/>
          <w:b/>
          <w:sz w:val="24"/>
        </w:rPr>
        <w:t>posiedzenie Komisji Rewizyjnej</w:t>
      </w:r>
      <w:r w:rsidRPr="005827B1">
        <w:rPr>
          <w:rFonts w:ascii="Liberation Serif" w:hAnsi="Liberation Serif" w:cs="Arial"/>
          <w:bCs/>
          <w:sz w:val="24"/>
        </w:rPr>
        <w:t xml:space="preserve">, które odbędzie się dnia </w:t>
      </w:r>
      <w:r w:rsidR="00555B1D" w:rsidRPr="005827B1">
        <w:rPr>
          <w:rFonts w:ascii="Liberation Serif" w:hAnsi="Liberation Serif" w:cs="Arial"/>
          <w:b/>
          <w:bCs/>
          <w:sz w:val="24"/>
        </w:rPr>
        <w:t>16</w:t>
      </w:r>
      <w:r w:rsidR="00417854" w:rsidRPr="005827B1">
        <w:rPr>
          <w:rFonts w:ascii="Liberation Serif" w:hAnsi="Liberation Serif" w:cs="Arial"/>
          <w:b/>
          <w:bCs/>
          <w:sz w:val="24"/>
        </w:rPr>
        <w:t xml:space="preserve"> maja</w:t>
      </w:r>
      <w:r w:rsidRPr="005827B1">
        <w:rPr>
          <w:rFonts w:ascii="Liberation Serif" w:hAnsi="Liberation Serif" w:cs="Arial"/>
          <w:b/>
          <w:bCs/>
          <w:sz w:val="24"/>
        </w:rPr>
        <w:t xml:space="preserve">  </w:t>
      </w:r>
      <w:r w:rsidR="00004B07" w:rsidRPr="005827B1">
        <w:rPr>
          <w:rFonts w:ascii="Liberation Serif" w:hAnsi="Liberation Serif" w:cs="Arial"/>
          <w:b/>
          <w:sz w:val="24"/>
        </w:rPr>
        <w:t>201</w:t>
      </w:r>
      <w:r w:rsidR="00F17D4D" w:rsidRPr="005827B1">
        <w:rPr>
          <w:rFonts w:ascii="Liberation Serif" w:hAnsi="Liberation Serif" w:cs="Arial"/>
          <w:b/>
          <w:sz w:val="24"/>
        </w:rPr>
        <w:t>6</w:t>
      </w:r>
      <w:r w:rsidR="00620A39" w:rsidRPr="005827B1">
        <w:rPr>
          <w:rFonts w:ascii="Liberation Serif" w:hAnsi="Liberation Serif" w:cs="Arial"/>
          <w:b/>
          <w:sz w:val="24"/>
        </w:rPr>
        <w:t xml:space="preserve"> r. o godz. </w:t>
      </w:r>
      <w:r w:rsidR="00555B1D" w:rsidRPr="005827B1">
        <w:rPr>
          <w:rFonts w:ascii="Liberation Serif" w:hAnsi="Liberation Serif" w:cs="Arial"/>
          <w:b/>
          <w:sz w:val="24"/>
        </w:rPr>
        <w:t>12</w:t>
      </w:r>
      <w:r w:rsidR="00555B1D" w:rsidRPr="005827B1">
        <w:rPr>
          <w:rFonts w:ascii="Liberation Serif" w:hAnsi="Liberation Serif" w:cs="Arial"/>
          <w:b/>
          <w:sz w:val="24"/>
          <w:u w:val="single"/>
          <w:vertAlign w:val="superscript"/>
        </w:rPr>
        <w:t>30</w:t>
      </w:r>
      <w:r w:rsidRPr="005827B1">
        <w:rPr>
          <w:rFonts w:ascii="Liberation Serif" w:hAnsi="Liberation Serif" w:cs="Arial"/>
          <w:b/>
          <w:sz w:val="24"/>
        </w:rPr>
        <w:t xml:space="preserve"> </w:t>
      </w:r>
      <w:r w:rsidR="00620A39" w:rsidRPr="005827B1">
        <w:rPr>
          <w:rFonts w:ascii="Liberation Serif" w:hAnsi="Liberation Serif" w:cs="Arial"/>
          <w:sz w:val="24"/>
        </w:rPr>
        <w:t>w sali konferencyjnej S</w:t>
      </w:r>
      <w:r w:rsidR="00C455EE" w:rsidRPr="005827B1">
        <w:rPr>
          <w:rFonts w:ascii="Liberation Serif" w:hAnsi="Liberation Serif" w:cs="Arial"/>
          <w:sz w:val="24"/>
        </w:rPr>
        <w:t>tarostwa Powiatowego</w:t>
      </w:r>
      <w:r w:rsidRPr="005827B1">
        <w:rPr>
          <w:rFonts w:ascii="Liberation Serif" w:hAnsi="Liberation Serif" w:cs="Arial"/>
          <w:sz w:val="24"/>
        </w:rPr>
        <w:t xml:space="preserve"> w Jeleniej Górze, przy ul. </w:t>
      </w:r>
      <w:r w:rsidRPr="00611F82">
        <w:rPr>
          <w:rFonts w:ascii="Liberation Serif" w:hAnsi="Liberation Serif" w:cs="Arial"/>
          <w:sz w:val="24"/>
        </w:rPr>
        <w:t xml:space="preserve">Kochanowskiego 10. 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sz w:val="24"/>
          <w:u w:val="single"/>
        </w:rPr>
      </w:pPr>
      <w:r w:rsidRPr="00611F82">
        <w:rPr>
          <w:rFonts w:ascii="Liberation Serif" w:hAnsi="Liberation Serif" w:cs="Arial"/>
          <w:b/>
          <w:sz w:val="24"/>
          <w:u w:val="single"/>
        </w:rPr>
        <w:t>Porządek obrad</w:t>
      </w:r>
      <w:r w:rsidRPr="00611F82">
        <w:rPr>
          <w:rFonts w:ascii="Liberation Serif" w:hAnsi="Liberation Serif" w:cs="Arial"/>
          <w:b/>
          <w:sz w:val="24"/>
        </w:rPr>
        <w:t>:</w:t>
      </w:r>
    </w:p>
    <w:p w:rsidR="00A83111" w:rsidRPr="00611F82" w:rsidRDefault="00A83111" w:rsidP="00FF4E25">
      <w:pPr>
        <w:pStyle w:val="Tekstpodstawowy2"/>
        <w:numPr>
          <w:ilvl w:val="0"/>
          <w:numId w:val="1"/>
        </w:numPr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Otwarcie posiedzenia Komisji. </w:t>
      </w:r>
    </w:p>
    <w:p w:rsidR="00A83111" w:rsidRPr="00611F82" w:rsidRDefault="00A83111" w:rsidP="00FF4E25">
      <w:pPr>
        <w:pStyle w:val="Tekstpodstawowy2"/>
        <w:numPr>
          <w:ilvl w:val="0"/>
          <w:numId w:val="1"/>
        </w:numPr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Przedstawienie porządku obrad.</w:t>
      </w:r>
    </w:p>
    <w:p w:rsidR="003C5462" w:rsidRPr="00611F82" w:rsidRDefault="003C5462" w:rsidP="003C54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>Rozpatrzenie:</w:t>
      </w:r>
    </w:p>
    <w:p w:rsidR="003C5462" w:rsidRPr="00611F82" w:rsidRDefault="003C5462" w:rsidP="003C5462">
      <w:pPr>
        <w:pStyle w:val="Tekstpodstawowy2"/>
        <w:numPr>
          <w:ilvl w:val="0"/>
          <w:numId w:val="6"/>
        </w:numPr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 xml:space="preserve">sprawozdania finansowego Powiatu Jeleniogórskiego za 2015 rok; </w:t>
      </w:r>
    </w:p>
    <w:p w:rsidR="003C5462" w:rsidRPr="00611F82" w:rsidRDefault="003C5462" w:rsidP="003C5462">
      <w:pPr>
        <w:pStyle w:val="Tekstpodstawowy2"/>
        <w:numPr>
          <w:ilvl w:val="0"/>
          <w:numId w:val="6"/>
        </w:numPr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przyjęcie stanowiska Komisji Rewizyjnej w sprawie wykonania budżetu Powiatu Jeleniogórskiego za 2015 rok.</w:t>
      </w:r>
    </w:p>
    <w:p w:rsidR="003C5462" w:rsidRPr="00611F82" w:rsidRDefault="003C5462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 xml:space="preserve">Sformułowanie i przyjęcie wniosku w sprawie absolutorium  dla Zarządu Powiatu Jeleniogórskiego. </w:t>
      </w:r>
    </w:p>
    <w:p w:rsidR="00611F82" w:rsidRPr="00611F82" w:rsidRDefault="003C5462" w:rsidP="00611F8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 xml:space="preserve">Omówienie wyników kontroli </w:t>
      </w:r>
      <w:r w:rsidR="005827B1">
        <w:rPr>
          <w:rFonts w:ascii="Liberation Serif" w:hAnsi="Liberation Serif" w:cs="Arial"/>
          <w:sz w:val="24"/>
          <w:szCs w:val="24"/>
        </w:rPr>
        <w:t>doraźnej (sporządzenie protokołu)</w:t>
      </w:r>
      <w:r w:rsidR="00555B1D" w:rsidRPr="00611F82">
        <w:rPr>
          <w:rFonts w:ascii="Liberation Serif" w:hAnsi="Liberation Serif" w:cs="Arial"/>
          <w:sz w:val="24"/>
          <w:szCs w:val="24"/>
        </w:rPr>
        <w:t xml:space="preserve"> </w:t>
      </w:r>
      <w:r w:rsidR="00611F82" w:rsidRPr="00611F82">
        <w:rPr>
          <w:rFonts w:ascii="Liberation Serif" w:hAnsi="Liberation Serif" w:cs="Arial"/>
          <w:sz w:val="24"/>
          <w:szCs w:val="24"/>
        </w:rPr>
        <w:t>zleconej przez Rad</w:t>
      </w:r>
      <w:r w:rsidR="00611F82">
        <w:rPr>
          <w:rFonts w:ascii="Liberation Serif" w:hAnsi="Liberation Serif" w:cs="Arial"/>
          <w:sz w:val="24"/>
          <w:szCs w:val="24"/>
        </w:rPr>
        <w:t>ę</w:t>
      </w:r>
      <w:r w:rsidR="00611F82" w:rsidRPr="00611F82">
        <w:rPr>
          <w:rFonts w:ascii="Liberation Serif" w:hAnsi="Liberation Serif" w:cs="Arial"/>
          <w:sz w:val="24"/>
          <w:szCs w:val="24"/>
        </w:rPr>
        <w:t xml:space="preserve"> Powiatu Jeleniogórskiego dotyczącej </w:t>
      </w:r>
      <w:r w:rsidR="00611F82" w:rsidRPr="00611F82">
        <w:rPr>
          <w:rFonts w:ascii="Liberation Serif" w:hAnsi="Liberation Serif" w:cs="Times New Roman"/>
          <w:sz w:val="24"/>
          <w:szCs w:val="24"/>
        </w:rPr>
        <w:t xml:space="preserve">realizacji zadania pn. „Wycinka drzew w pasie drogowym pomiędzy </w:t>
      </w:r>
      <w:proofErr w:type="spellStart"/>
      <w:r w:rsidR="00611F82" w:rsidRPr="00611F82">
        <w:rPr>
          <w:rFonts w:ascii="Liberation Serif" w:hAnsi="Liberation Serif" w:cs="Times New Roman"/>
          <w:sz w:val="24"/>
          <w:szCs w:val="24"/>
        </w:rPr>
        <w:t>Staniszowem</w:t>
      </w:r>
      <w:proofErr w:type="spellEnd"/>
      <w:r w:rsidR="00611F82" w:rsidRPr="00611F82">
        <w:rPr>
          <w:rFonts w:ascii="Liberation Serif" w:hAnsi="Liberation Serif" w:cs="Times New Roman"/>
          <w:sz w:val="24"/>
          <w:szCs w:val="24"/>
        </w:rPr>
        <w:t xml:space="preserve"> a osiedlem „Słoneczna Dolina” w Jeleniej Górze –</w:t>
      </w:r>
      <w:r w:rsidR="00555B1D">
        <w:rPr>
          <w:rFonts w:ascii="Liberation Serif" w:hAnsi="Liberation Serif" w:cs="Times New Roman"/>
          <w:sz w:val="24"/>
          <w:szCs w:val="24"/>
        </w:rPr>
        <w:t xml:space="preserve"> przy drodze powiatowej nr 2652</w:t>
      </w:r>
      <w:r w:rsidR="005827B1">
        <w:rPr>
          <w:rFonts w:ascii="Liberation Serif" w:hAnsi="Liberation Serif" w:cs="Times New Roman"/>
          <w:sz w:val="24"/>
          <w:szCs w:val="24"/>
        </w:rPr>
        <w:t>”</w:t>
      </w:r>
      <w:bookmarkStart w:id="0" w:name="_GoBack"/>
      <w:bookmarkEnd w:id="0"/>
      <w:r w:rsidR="00555B1D">
        <w:rPr>
          <w:rFonts w:ascii="Liberation Serif" w:hAnsi="Liberation Serif" w:cs="Times New Roman"/>
          <w:sz w:val="24"/>
          <w:szCs w:val="24"/>
        </w:rPr>
        <w:t>.</w:t>
      </w:r>
    </w:p>
    <w:p w:rsidR="003C5462" w:rsidRPr="00611F82" w:rsidRDefault="003C5462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 xml:space="preserve">Przyjęcie protokołu z </w:t>
      </w:r>
      <w:r w:rsidR="00611F82">
        <w:rPr>
          <w:rFonts w:ascii="Liberation Serif" w:hAnsi="Liberation Serif" w:cs="Arial"/>
          <w:sz w:val="24"/>
          <w:szCs w:val="24"/>
        </w:rPr>
        <w:t xml:space="preserve">19 i 20 </w:t>
      </w:r>
      <w:r w:rsidRPr="00611F82">
        <w:rPr>
          <w:rFonts w:ascii="Liberation Serif" w:hAnsi="Liberation Serif" w:cs="Arial"/>
          <w:sz w:val="24"/>
          <w:szCs w:val="24"/>
        </w:rPr>
        <w:t xml:space="preserve"> posiedzenia Komisji.</w:t>
      </w:r>
    </w:p>
    <w:p w:rsidR="003C5462" w:rsidRPr="00611F82" w:rsidRDefault="003C5462" w:rsidP="003C54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>Sprawy różne.</w:t>
      </w:r>
    </w:p>
    <w:p w:rsidR="003C5462" w:rsidRPr="00611F82" w:rsidRDefault="003C5462" w:rsidP="003C5462">
      <w:pPr>
        <w:pStyle w:val="Akapitzlist"/>
        <w:numPr>
          <w:ilvl w:val="0"/>
          <w:numId w:val="1"/>
        </w:numPr>
        <w:spacing w:line="240" w:lineRule="auto"/>
        <w:rPr>
          <w:rFonts w:ascii="Liberation Serif" w:hAnsi="Liberation Serif" w:cs="Arial"/>
          <w:sz w:val="24"/>
          <w:szCs w:val="24"/>
        </w:rPr>
      </w:pPr>
      <w:r w:rsidRPr="00611F82">
        <w:rPr>
          <w:rFonts w:ascii="Liberation Serif" w:hAnsi="Liberation Serif" w:cs="Arial"/>
          <w:sz w:val="24"/>
          <w:szCs w:val="24"/>
        </w:rPr>
        <w:t>Zamknięcie posiedzenia Komisji.</w:t>
      </w: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sz w:val="24"/>
        </w:rPr>
      </w:pPr>
      <w:r w:rsidRPr="00611F82">
        <w:rPr>
          <w:rFonts w:ascii="Liberation Serif" w:hAnsi="Liberation Serif" w:cs="Arial"/>
          <w:sz w:val="24"/>
        </w:rPr>
        <w:t>Zgodnie z art.</w:t>
      </w:r>
      <w:r w:rsidR="0031298C" w:rsidRPr="00611F82">
        <w:rPr>
          <w:rFonts w:ascii="Liberation Serif" w:hAnsi="Liberation Serif" w:cs="Arial"/>
          <w:sz w:val="24"/>
        </w:rPr>
        <w:t xml:space="preserve"> 22 ust.</w:t>
      </w:r>
      <w:r w:rsidR="00C674EE" w:rsidRPr="00611F82">
        <w:rPr>
          <w:rFonts w:ascii="Liberation Serif" w:hAnsi="Liberation Serif" w:cs="Arial"/>
          <w:sz w:val="24"/>
        </w:rPr>
        <w:t xml:space="preserve"> </w:t>
      </w:r>
      <w:r w:rsidR="0031298C" w:rsidRPr="00611F82">
        <w:rPr>
          <w:rFonts w:ascii="Liberation Serif" w:hAnsi="Liberation Serif" w:cs="Arial"/>
          <w:sz w:val="24"/>
        </w:rPr>
        <w:t>1 ww</w:t>
      </w:r>
      <w:r w:rsidRPr="00611F82">
        <w:rPr>
          <w:rFonts w:ascii="Liberation Serif" w:hAnsi="Liberation Serif" w:cs="Arial"/>
          <w:sz w:val="24"/>
        </w:rPr>
        <w:t>. ustawy, pracodawca jest obowiązany zwolnić radnego od pracy zawodowej w celu wzięcia przez Niego udziału w pracach organów Powiatu.</w:t>
      </w:r>
    </w:p>
    <w:p w:rsidR="003C0163" w:rsidRPr="00611F82" w:rsidRDefault="003C0163" w:rsidP="00A83111">
      <w:pPr>
        <w:pStyle w:val="Tekstpodstawowy2"/>
        <w:rPr>
          <w:rFonts w:ascii="Liberation Serif" w:hAnsi="Liberation Serif" w:cs="Arial"/>
          <w:sz w:val="24"/>
        </w:rPr>
      </w:pPr>
    </w:p>
    <w:p w:rsidR="003C0163" w:rsidRPr="00611F82" w:rsidRDefault="003C0163" w:rsidP="00A83111">
      <w:pPr>
        <w:pStyle w:val="Tekstpodstawowy2"/>
        <w:rPr>
          <w:rFonts w:ascii="Liberation Serif" w:hAnsi="Liberation Serif" w:cs="Arial"/>
          <w:sz w:val="24"/>
        </w:rPr>
      </w:pPr>
    </w:p>
    <w:p w:rsidR="003C0163" w:rsidRPr="00611F82" w:rsidRDefault="003C0163" w:rsidP="00A83111">
      <w:pPr>
        <w:pStyle w:val="Tekstpodstawowy2"/>
        <w:rPr>
          <w:rFonts w:ascii="Liberation Serif" w:hAnsi="Liberation Serif" w:cs="Arial"/>
          <w:sz w:val="24"/>
        </w:rPr>
      </w:pPr>
    </w:p>
    <w:p w:rsidR="00A83111" w:rsidRPr="00611F82" w:rsidRDefault="00A83111" w:rsidP="00A83111">
      <w:pPr>
        <w:pStyle w:val="Tekstpodstawowy2"/>
        <w:ind w:left="708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sz w:val="24"/>
        </w:rPr>
        <w:tab/>
        <w:t xml:space="preserve">    </w:t>
      </w:r>
      <w:r w:rsidRPr="00611F82">
        <w:rPr>
          <w:rFonts w:ascii="Liberation Serif" w:hAnsi="Liberation Serif" w:cs="Arial"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 xml:space="preserve">      </w:t>
      </w:r>
      <w:r w:rsidR="00D84479" w:rsidRPr="00611F82">
        <w:rPr>
          <w:rFonts w:ascii="Liberation Serif" w:hAnsi="Liberation Serif" w:cs="Arial"/>
          <w:b/>
          <w:sz w:val="24"/>
        </w:rPr>
        <w:t>Przewodnicząca</w:t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  <w:t xml:space="preserve">   </w:t>
      </w:r>
      <w:r w:rsidR="00C674EE"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 xml:space="preserve"> Komisji Rewizyjnej</w:t>
      </w:r>
    </w:p>
    <w:p w:rsidR="00A83111" w:rsidRPr="00611F82" w:rsidRDefault="00A83111" w:rsidP="00A83111">
      <w:pPr>
        <w:pStyle w:val="Tekstpodstawowy2"/>
        <w:ind w:left="708"/>
        <w:rPr>
          <w:rFonts w:ascii="Liberation Serif" w:hAnsi="Liberation Serif" w:cs="Arial"/>
          <w:b/>
          <w:sz w:val="24"/>
        </w:rPr>
      </w:pP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sz w:val="24"/>
        </w:rPr>
      </w:pP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</w:r>
      <w:r w:rsidRPr="00611F82">
        <w:rPr>
          <w:rFonts w:ascii="Liberation Serif" w:hAnsi="Liberation Serif" w:cs="Arial"/>
          <w:b/>
          <w:sz w:val="24"/>
        </w:rPr>
        <w:tab/>
        <w:t xml:space="preserve">       </w:t>
      </w:r>
      <w:r w:rsidR="00D84479" w:rsidRPr="00611F82">
        <w:rPr>
          <w:rFonts w:ascii="Liberation Serif" w:hAnsi="Liberation Serif" w:cs="Arial"/>
          <w:b/>
          <w:sz w:val="24"/>
        </w:rPr>
        <w:t>Wiesława Bąk</w:t>
      </w:r>
    </w:p>
    <w:p w:rsidR="003C0163" w:rsidRPr="00611F82" w:rsidRDefault="00A83111" w:rsidP="00A83111">
      <w:pPr>
        <w:pStyle w:val="Tekstpodstawowy2"/>
        <w:rPr>
          <w:rFonts w:ascii="Liberation Serif" w:hAnsi="Liberation Serif" w:cs="Arial"/>
          <w:b/>
          <w:bCs/>
          <w:sz w:val="24"/>
        </w:rPr>
      </w:pPr>
      <w:r w:rsidRPr="00611F82">
        <w:rPr>
          <w:rFonts w:ascii="Liberation Serif" w:hAnsi="Liberation Serif" w:cs="Arial"/>
          <w:b/>
          <w:bCs/>
          <w:sz w:val="24"/>
        </w:rPr>
        <w:t xml:space="preserve">     </w:t>
      </w:r>
    </w:p>
    <w:p w:rsidR="003C0163" w:rsidRPr="00611F82" w:rsidRDefault="003C0163" w:rsidP="00A83111">
      <w:pPr>
        <w:pStyle w:val="Tekstpodstawowy2"/>
        <w:rPr>
          <w:rFonts w:ascii="Liberation Serif" w:hAnsi="Liberation Serif" w:cs="Arial"/>
          <w:b/>
          <w:bCs/>
          <w:sz w:val="24"/>
        </w:rPr>
      </w:pPr>
    </w:p>
    <w:p w:rsidR="00A83111" w:rsidRPr="00611F82" w:rsidRDefault="00A83111" w:rsidP="00A83111">
      <w:pPr>
        <w:pStyle w:val="Tekstpodstawowy2"/>
        <w:rPr>
          <w:rFonts w:ascii="Liberation Serif" w:hAnsi="Liberation Serif" w:cs="Arial"/>
          <w:b/>
          <w:bCs/>
          <w:sz w:val="20"/>
          <w:szCs w:val="20"/>
        </w:rPr>
      </w:pPr>
      <w:r w:rsidRPr="00611F82">
        <w:rPr>
          <w:rFonts w:ascii="Liberation Serif" w:hAnsi="Liberation Serif" w:cs="Arial"/>
          <w:b/>
          <w:bCs/>
          <w:sz w:val="20"/>
          <w:szCs w:val="20"/>
        </w:rPr>
        <w:t xml:space="preserve"> Do wiadomości:</w:t>
      </w:r>
    </w:p>
    <w:p w:rsidR="00A83111" w:rsidRPr="00611F82" w:rsidRDefault="00D84479" w:rsidP="00A83111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 xml:space="preserve">A. </w:t>
      </w:r>
      <w:proofErr w:type="spellStart"/>
      <w:r w:rsidRPr="00611F82">
        <w:rPr>
          <w:rFonts w:ascii="Liberation Serif" w:hAnsi="Liberation Serif" w:cs="Arial"/>
          <w:bCs/>
          <w:sz w:val="20"/>
          <w:szCs w:val="20"/>
        </w:rPr>
        <w:t>Konieczyńska</w:t>
      </w:r>
      <w:proofErr w:type="spellEnd"/>
    </w:p>
    <w:p w:rsidR="00A83111" w:rsidRPr="00611F82" w:rsidRDefault="00A83111" w:rsidP="00A83111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>Starosta Jeleniogórski.</w:t>
      </w:r>
    </w:p>
    <w:p w:rsidR="003C0163" w:rsidRPr="00611F82" w:rsidRDefault="0031298C" w:rsidP="003C0163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 xml:space="preserve">E. </w:t>
      </w:r>
      <w:proofErr w:type="spellStart"/>
      <w:r w:rsidRPr="00611F82">
        <w:rPr>
          <w:rFonts w:ascii="Liberation Serif" w:hAnsi="Liberation Serif" w:cs="Arial"/>
          <w:bCs/>
          <w:sz w:val="20"/>
          <w:szCs w:val="20"/>
        </w:rPr>
        <w:t>Kleśta</w:t>
      </w:r>
      <w:proofErr w:type="spellEnd"/>
    </w:p>
    <w:p w:rsidR="003C0163" w:rsidRPr="00611F82" w:rsidRDefault="003C0163" w:rsidP="003C0163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>Przewodniczący Rady Powiatu</w:t>
      </w:r>
    </w:p>
    <w:p w:rsidR="0031298C" w:rsidRPr="00611F82" w:rsidRDefault="0031298C" w:rsidP="0031298C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 xml:space="preserve">G. </w:t>
      </w:r>
      <w:proofErr w:type="spellStart"/>
      <w:r w:rsidRPr="00611F82">
        <w:rPr>
          <w:rFonts w:ascii="Liberation Serif" w:hAnsi="Liberation Serif" w:cs="Arial"/>
          <w:bCs/>
          <w:sz w:val="20"/>
          <w:szCs w:val="20"/>
        </w:rPr>
        <w:t>Bojęć</w:t>
      </w:r>
      <w:proofErr w:type="spellEnd"/>
    </w:p>
    <w:p w:rsidR="00C674EE" w:rsidRPr="00611F82" w:rsidRDefault="00C674EE" w:rsidP="00C674EE">
      <w:pPr>
        <w:pStyle w:val="Tekstpodstawowy2"/>
        <w:ind w:left="720"/>
        <w:rPr>
          <w:rFonts w:ascii="Liberation Serif" w:hAnsi="Liberation Serif" w:cs="Arial"/>
          <w:bCs/>
          <w:sz w:val="20"/>
          <w:szCs w:val="20"/>
        </w:rPr>
      </w:pPr>
      <w:r w:rsidRPr="00611F82">
        <w:rPr>
          <w:rFonts w:ascii="Liberation Serif" w:hAnsi="Liberation Serif" w:cs="Arial"/>
          <w:bCs/>
          <w:sz w:val="20"/>
          <w:szCs w:val="20"/>
        </w:rPr>
        <w:t>Skarbnik Powiatu</w:t>
      </w:r>
    </w:p>
    <w:sectPr w:rsidR="00C674EE" w:rsidRPr="00611F82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579E"/>
    <w:multiLevelType w:val="hybridMultilevel"/>
    <w:tmpl w:val="98B606F0"/>
    <w:lvl w:ilvl="0" w:tplc="53EE3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3A2247"/>
    <w:multiLevelType w:val="hybridMultilevel"/>
    <w:tmpl w:val="6F44F1BC"/>
    <w:lvl w:ilvl="0" w:tplc="6E622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720B1D"/>
    <w:multiLevelType w:val="hybridMultilevel"/>
    <w:tmpl w:val="D406733C"/>
    <w:lvl w:ilvl="0" w:tplc="71DA2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C0A89"/>
    <w:rsid w:val="00195BA2"/>
    <w:rsid w:val="0031298C"/>
    <w:rsid w:val="003375A3"/>
    <w:rsid w:val="003958B7"/>
    <w:rsid w:val="003C0163"/>
    <w:rsid w:val="003C5462"/>
    <w:rsid w:val="003C6219"/>
    <w:rsid w:val="003F6E51"/>
    <w:rsid w:val="00417854"/>
    <w:rsid w:val="004C2D63"/>
    <w:rsid w:val="004F394B"/>
    <w:rsid w:val="00555B1D"/>
    <w:rsid w:val="005827B1"/>
    <w:rsid w:val="00585FD7"/>
    <w:rsid w:val="005F5C98"/>
    <w:rsid w:val="00611F82"/>
    <w:rsid w:val="00620A39"/>
    <w:rsid w:val="00630674"/>
    <w:rsid w:val="00690EAB"/>
    <w:rsid w:val="0072016D"/>
    <w:rsid w:val="00837246"/>
    <w:rsid w:val="008620A1"/>
    <w:rsid w:val="009D0F31"/>
    <w:rsid w:val="00A118FA"/>
    <w:rsid w:val="00A83111"/>
    <w:rsid w:val="00BF3824"/>
    <w:rsid w:val="00C455EE"/>
    <w:rsid w:val="00C674EE"/>
    <w:rsid w:val="00D251F7"/>
    <w:rsid w:val="00D841A3"/>
    <w:rsid w:val="00D84479"/>
    <w:rsid w:val="00DA2B02"/>
    <w:rsid w:val="00EF6DB8"/>
    <w:rsid w:val="00F17D4D"/>
    <w:rsid w:val="00F825A0"/>
    <w:rsid w:val="00F852AD"/>
    <w:rsid w:val="00FC2EB9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138F-2D76-4AF6-BB5A-6E347409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7</cp:revision>
  <cp:lastPrinted>2016-04-14T07:19:00Z</cp:lastPrinted>
  <dcterms:created xsi:type="dcterms:W3CDTF">2016-05-04T12:28:00Z</dcterms:created>
  <dcterms:modified xsi:type="dcterms:W3CDTF">2016-05-12T06:05:00Z</dcterms:modified>
</cp:coreProperties>
</file>